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B027" w14:textId="77777777" w:rsidR="008C3F62" w:rsidRDefault="008C3F62" w:rsidP="007110B1">
      <w:pPr>
        <w:rPr>
          <w:rFonts w:ascii="Times New Roman" w:hAnsi="Times New Roman" w:cs="Times New Roman"/>
        </w:rPr>
      </w:pPr>
    </w:p>
    <w:p w14:paraId="26973734" w14:textId="2386B565" w:rsidR="007110B1" w:rsidRDefault="007110B1" w:rsidP="007110B1">
      <w:pPr>
        <w:rPr>
          <w:rFonts w:ascii="Times New Roman" w:hAnsi="Times New Roman" w:cs="Times New Roman"/>
        </w:rPr>
      </w:pPr>
      <w:r w:rsidRPr="007110B1">
        <w:rPr>
          <w:rFonts w:ascii="Times New Roman" w:hAnsi="Times New Roman" w:cs="Times New Roman"/>
        </w:rPr>
        <w:t xml:space="preserve">The </w:t>
      </w:r>
      <w:r w:rsidR="00E41120">
        <w:rPr>
          <w:rFonts w:ascii="Times New Roman" w:hAnsi="Times New Roman" w:cs="Times New Roman"/>
        </w:rPr>
        <w:t>Village Board</w:t>
      </w:r>
      <w:r w:rsidRPr="007110B1">
        <w:rPr>
          <w:rFonts w:ascii="Times New Roman" w:hAnsi="Times New Roman" w:cs="Times New Roman"/>
        </w:rPr>
        <w:t xml:space="preserve"> meeting </w:t>
      </w:r>
      <w:r w:rsidR="00E41120">
        <w:rPr>
          <w:rFonts w:ascii="Times New Roman" w:hAnsi="Times New Roman" w:cs="Times New Roman"/>
        </w:rPr>
        <w:t>for</w:t>
      </w:r>
      <w:r w:rsidRPr="007110B1">
        <w:rPr>
          <w:rFonts w:ascii="Times New Roman" w:hAnsi="Times New Roman" w:cs="Times New Roman"/>
        </w:rPr>
        <w:t xml:space="preserve"> the Village of Brownville was held on </w:t>
      </w:r>
      <w:r w:rsidR="00C23C52">
        <w:rPr>
          <w:rFonts w:ascii="Times New Roman" w:hAnsi="Times New Roman" w:cs="Times New Roman"/>
        </w:rPr>
        <w:t>Tuesday</w:t>
      </w:r>
      <w:r w:rsidRPr="007110B1">
        <w:rPr>
          <w:rFonts w:ascii="Times New Roman" w:hAnsi="Times New Roman" w:cs="Times New Roman"/>
        </w:rPr>
        <w:t xml:space="preserve">, </w:t>
      </w:r>
      <w:r w:rsidR="00002606">
        <w:rPr>
          <w:rFonts w:ascii="Times New Roman" w:hAnsi="Times New Roman" w:cs="Times New Roman"/>
        </w:rPr>
        <w:t>October 13</w:t>
      </w:r>
      <w:r w:rsidR="00503465">
        <w:rPr>
          <w:rFonts w:ascii="Times New Roman" w:hAnsi="Times New Roman" w:cs="Times New Roman"/>
        </w:rPr>
        <w:t>,</w:t>
      </w:r>
      <w:r w:rsidR="005E48C7">
        <w:rPr>
          <w:rFonts w:ascii="Times New Roman" w:hAnsi="Times New Roman" w:cs="Times New Roman"/>
        </w:rPr>
        <w:t xml:space="preserve"> </w:t>
      </w:r>
      <w:r w:rsidR="00473732">
        <w:rPr>
          <w:rFonts w:ascii="Times New Roman" w:hAnsi="Times New Roman" w:cs="Times New Roman"/>
        </w:rPr>
        <w:t>2020</w:t>
      </w:r>
      <w:r w:rsidRPr="007110B1">
        <w:rPr>
          <w:rFonts w:ascii="Times New Roman" w:hAnsi="Times New Roman" w:cs="Times New Roman"/>
        </w:rPr>
        <w:t xml:space="preserve"> in the Board Room at the Brown Mansion, Brownville, N.Y.</w:t>
      </w:r>
    </w:p>
    <w:p w14:paraId="76567427"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Present:</w:t>
      </w:r>
      <w:r w:rsidR="009567AD">
        <w:rPr>
          <w:rFonts w:ascii="Times New Roman" w:hAnsi="Times New Roman" w:cs="Times New Roman"/>
        </w:rPr>
        <w:t xml:space="preserve"> </w:t>
      </w:r>
      <w:r w:rsidRPr="007110B1">
        <w:rPr>
          <w:rFonts w:ascii="Times New Roman" w:hAnsi="Times New Roman" w:cs="Times New Roman"/>
        </w:rPr>
        <w:tab/>
        <w:t>Patrick Connor</w:t>
      </w:r>
      <w:r w:rsidR="00410391">
        <w:rPr>
          <w:rFonts w:ascii="Times New Roman" w:hAnsi="Times New Roman" w:cs="Times New Roman"/>
        </w:rPr>
        <w:t xml:space="preserve"> – M</w:t>
      </w:r>
      <w:r w:rsidRPr="007110B1">
        <w:rPr>
          <w:rFonts w:ascii="Times New Roman" w:hAnsi="Times New Roman" w:cs="Times New Roman"/>
        </w:rPr>
        <w:t>ayor</w:t>
      </w:r>
      <w:r w:rsidR="00410391">
        <w:rPr>
          <w:rFonts w:ascii="Times New Roman" w:hAnsi="Times New Roman" w:cs="Times New Roman"/>
        </w:rPr>
        <w:t xml:space="preserve"> </w:t>
      </w:r>
      <w:r w:rsidRPr="007110B1">
        <w:rPr>
          <w:rFonts w:ascii="Times New Roman" w:hAnsi="Times New Roman" w:cs="Times New Roman"/>
        </w:rPr>
        <w:tab/>
      </w:r>
      <w:r>
        <w:rPr>
          <w:rFonts w:ascii="Times New Roman" w:hAnsi="Times New Roman" w:cs="Times New Roman"/>
        </w:rPr>
        <w:tab/>
      </w:r>
      <w:r w:rsidRPr="007110B1">
        <w:rPr>
          <w:rFonts w:ascii="Times New Roman" w:hAnsi="Times New Roman" w:cs="Times New Roman"/>
        </w:rPr>
        <w:t>Leo Thompson – Trustee</w:t>
      </w:r>
    </w:p>
    <w:p w14:paraId="6DB2F45A" w14:textId="2308327B"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Steve Mott – Trustee</w:t>
      </w:r>
      <w:r w:rsidRPr="007110B1">
        <w:rPr>
          <w:rFonts w:ascii="Times New Roman" w:hAnsi="Times New Roman" w:cs="Times New Roman"/>
        </w:rPr>
        <w:tab/>
      </w:r>
      <w:r w:rsidRPr="007110B1">
        <w:rPr>
          <w:rFonts w:ascii="Times New Roman" w:hAnsi="Times New Roman" w:cs="Times New Roman"/>
        </w:rPr>
        <w:tab/>
      </w:r>
      <w:r w:rsidRPr="007110B1">
        <w:rPr>
          <w:rFonts w:ascii="Times New Roman" w:hAnsi="Times New Roman" w:cs="Times New Roman"/>
        </w:rPr>
        <w:tab/>
      </w:r>
      <w:r w:rsidR="00FC7554" w:rsidRPr="007110B1">
        <w:rPr>
          <w:rFonts w:ascii="Times New Roman" w:hAnsi="Times New Roman" w:cs="Times New Roman"/>
        </w:rPr>
        <w:t>Mike Walrath – Trustee</w:t>
      </w:r>
      <w:r w:rsidR="00503465">
        <w:rPr>
          <w:rFonts w:ascii="Times New Roman" w:hAnsi="Times New Roman" w:cs="Times New Roman"/>
        </w:rPr>
        <w:t xml:space="preserve"> </w:t>
      </w:r>
    </w:p>
    <w:p w14:paraId="27689CE5" w14:textId="5FB0EDCF" w:rsidR="00FC7554" w:rsidRDefault="006E1E07" w:rsidP="007110B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Bob Goutremout - Trustee</w:t>
      </w:r>
    </w:p>
    <w:p w14:paraId="390CD976" w14:textId="77777777" w:rsidR="006E1E07" w:rsidRDefault="006E1E07" w:rsidP="007110B1">
      <w:pPr>
        <w:spacing w:after="0"/>
        <w:rPr>
          <w:rFonts w:ascii="Times New Roman" w:hAnsi="Times New Roman" w:cs="Times New Roman"/>
        </w:rPr>
      </w:pPr>
    </w:p>
    <w:p w14:paraId="35AA645E" w14:textId="78599A4A" w:rsidR="007110B1" w:rsidRDefault="003B5FFD" w:rsidP="006E1E07">
      <w:pPr>
        <w:spacing w:after="0"/>
        <w:rPr>
          <w:rFonts w:ascii="Times New Roman" w:hAnsi="Times New Roman" w:cs="Times New Roman"/>
        </w:rPr>
      </w:pPr>
      <w:r w:rsidRPr="007110B1">
        <w:rPr>
          <w:rFonts w:ascii="Times New Roman" w:hAnsi="Times New Roman" w:cs="Times New Roman"/>
        </w:rPr>
        <w:t>Also,</w:t>
      </w:r>
      <w:r w:rsidR="007110B1" w:rsidRPr="007110B1">
        <w:rPr>
          <w:rFonts w:ascii="Times New Roman" w:hAnsi="Times New Roman" w:cs="Times New Roman"/>
        </w:rPr>
        <w:t xml:space="preserve"> Present:</w:t>
      </w:r>
      <w:r w:rsidR="007110B1" w:rsidRPr="007110B1">
        <w:rPr>
          <w:rFonts w:ascii="Times New Roman" w:hAnsi="Times New Roman" w:cs="Times New Roman"/>
        </w:rPr>
        <w:tab/>
        <w:t>Bill Pickett – Superintendent</w:t>
      </w:r>
      <w:r w:rsidR="007110B1" w:rsidRPr="007110B1">
        <w:rPr>
          <w:rFonts w:ascii="Times New Roman" w:hAnsi="Times New Roman" w:cs="Times New Roman"/>
        </w:rPr>
        <w:tab/>
      </w:r>
      <w:r w:rsidR="007110B1" w:rsidRPr="007110B1">
        <w:rPr>
          <w:rFonts w:ascii="Times New Roman" w:hAnsi="Times New Roman" w:cs="Times New Roman"/>
        </w:rPr>
        <w:tab/>
      </w:r>
      <w:r w:rsidR="006E1E07">
        <w:rPr>
          <w:rFonts w:ascii="Times New Roman" w:hAnsi="Times New Roman" w:cs="Times New Roman"/>
        </w:rPr>
        <w:t>S</w:t>
      </w:r>
      <w:r w:rsidR="00C24402">
        <w:rPr>
          <w:rFonts w:ascii="Times New Roman" w:hAnsi="Times New Roman" w:cs="Times New Roman"/>
        </w:rPr>
        <w:t>hawn</w:t>
      </w:r>
      <w:r w:rsidR="006E1E07">
        <w:rPr>
          <w:rFonts w:ascii="Times New Roman" w:hAnsi="Times New Roman" w:cs="Times New Roman"/>
        </w:rPr>
        <w:t xml:space="preserve"> Herron</w:t>
      </w:r>
    </w:p>
    <w:p w14:paraId="50F0C680" w14:textId="4C881806" w:rsidR="006E1E07" w:rsidRDefault="006E1E07" w:rsidP="006E1E07">
      <w:pPr>
        <w:spacing w:after="0"/>
        <w:rPr>
          <w:rFonts w:ascii="Times New Roman" w:hAnsi="Times New Roman" w:cs="Times New Roman"/>
        </w:rPr>
      </w:pPr>
      <w:r>
        <w:rPr>
          <w:rFonts w:ascii="Times New Roman" w:hAnsi="Times New Roman" w:cs="Times New Roman"/>
        </w:rPr>
        <w:t xml:space="preserve">                          </w:t>
      </w:r>
      <w:r w:rsidR="00002606">
        <w:rPr>
          <w:rFonts w:ascii="Times New Roman" w:hAnsi="Times New Roman" w:cs="Times New Roman"/>
        </w:rPr>
        <w:t>Jeff Cox</w:t>
      </w:r>
      <w:r w:rsidR="00CB2725">
        <w:rPr>
          <w:rFonts w:ascii="Times New Roman" w:hAnsi="Times New Roman" w:cs="Times New Roman"/>
        </w:rPr>
        <w:tab/>
      </w:r>
      <w:r w:rsidR="00CB2725">
        <w:rPr>
          <w:rFonts w:ascii="Times New Roman" w:hAnsi="Times New Roman" w:cs="Times New Roman"/>
        </w:rPr>
        <w:tab/>
      </w:r>
      <w:r w:rsidR="00CB2725">
        <w:rPr>
          <w:rFonts w:ascii="Times New Roman" w:hAnsi="Times New Roman" w:cs="Times New Roman"/>
        </w:rPr>
        <w:tab/>
      </w:r>
      <w:r w:rsidR="00CB2725">
        <w:rPr>
          <w:rFonts w:ascii="Times New Roman" w:hAnsi="Times New Roman" w:cs="Times New Roman"/>
        </w:rPr>
        <w:tab/>
      </w:r>
    </w:p>
    <w:p w14:paraId="1D20BFAF" w14:textId="0C665539" w:rsidR="006E1E07" w:rsidRDefault="006E1E07" w:rsidP="006E1E07">
      <w:pPr>
        <w:spacing w:after="0"/>
        <w:rPr>
          <w:rFonts w:ascii="Times New Roman" w:hAnsi="Times New Roman" w:cs="Times New Roman"/>
        </w:rPr>
      </w:pPr>
    </w:p>
    <w:p w14:paraId="4CE02B78" w14:textId="77777777" w:rsidR="006E1E07" w:rsidRPr="007110B1" w:rsidRDefault="006E1E07" w:rsidP="006E1E07">
      <w:pPr>
        <w:spacing w:after="0"/>
        <w:rPr>
          <w:rFonts w:ascii="Times New Roman" w:hAnsi="Times New Roman" w:cs="Times New Roman"/>
        </w:rPr>
      </w:pPr>
    </w:p>
    <w:p w14:paraId="01C7BF92" w14:textId="216C0B40" w:rsidR="00F0372E" w:rsidRDefault="007110B1" w:rsidP="007110B1">
      <w:pPr>
        <w:spacing w:after="0"/>
        <w:rPr>
          <w:rFonts w:ascii="Times New Roman" w:hAnsi="Times New Roman" w:cs="Times New Roman"/>
        </w:rPr>
      </w:pPr>
      <w:r w:rsidRPr="007110B1">
        <w:rPr>
          <w:rFonts w:ascii="Times New Roman" w:hAnsi="Times New Roman" w:cs="Times New Roman"/>
        </w:rPr>
        <w:t>Mayor Connor called the meeting</w:t>
      </w:r>
      <w:r>
        <w:rPr>
          <w:rFonts w:ascii="Times New Roman" w:hAnsi="Times New Roman" w:cs="Times New Roman"/>
        </w:rPr>
        <w:t xml:space="preserve"> to order at</w:t>
      </w:r>
      <w:r w:rsidR="006E1E07">
        <w:rPr>
          <w:rFonts w:ascii="Times New Roman" w:hAnsi="Times New Roman" w:cs="Times New Roman"/>
        </w:rPr>
        <w:t xml:space="preserve"> 7</w:t>
      </w:r>
      <w:r>
        <w:rPr>
          <w:rFonts w:ascii="Times New Roman" w:hAnsi="Times New Roman" w:cs="Times New Roman"/>
        </w:rPr>
        <w:t>:00 P.M.</w:t>
      </w:r>
      <w:r w:rsidR="006E1E07">
        <w:rPr>
          <w:rFonts w:ascii="Times New Roman" w:hAnsi="Times New Roman" w:cs="Times New Roman"/>
        </w:rPr>
        <w:t xml:space="preserve">  </w:t>
      </w:r>
      <w:r w:rsidR="00F0372E">
        <w:rPr>
          <w:rFonts w:ascii="Times New Roman" w:hAnsi="Times New Roman" w:cs="Times New Roman"/>
        </w:rPr>
        <w:t xml:space="preserve">Trustee </w:t>
      </w:r>
      <w:r w:rsidR="00002606">
        <w:rPr>
          <w:rFonts w:ascii="Times New Roman" w:hAnsi="Times New Roman" w:cs="Times New Roman"/>
        </w:rPr>
        <w:t>Walrath</w:t>
      </w:r>
      <w:r w:rsidR="00503465">
        <w:rPr>
          <w:rFonts w:ascii="Times New Roman" w:hAnsi="Times New Roman" w:cs="Times New Roman"/>
        </w:rPr>
        <w:t xml:space="preserve"> </w:t>
      </w:r>
      <w:r w:rsidR="00F0372E">
        <w:rPr>
          <w:rFonts w:ascii="Times New Roman" w:hAnsi="Times New Roman" w:cs="Times New Roman"/>
        </w:rPr>
        <w:t xml:space="preserve">made a motion seconded by Trustee </w:t>
      </w:r>
      <w:r w:rsidR="009E5E99">
        <w:rPr>
          <w:rFonts w:ascii="Times New Roman" w:hAnsi="Times New Roman" w:cs="Times New Roman"/>
        </w:rPr>
        <w:t>Goutremout</w:t>
      </w:r>
      <w:r w:rsidR="00F0372E">
        <w:rPr>
          <w:rFonts w:ascii="Times New Roman" w:hAnsi="Times New Roman" w:cs="Times New Roman"/>
        </w:rPr>
        <w:t xml:space="preserve"> to approve the minutes of the previous meeting as submitted, carried.</w:t>
      </w:r>
      <w:r w:rsidR="00A334B7">
        <w:rPr>
          <w:rFonts w:ascii="Times New Roman" w:hAnsi="Times New Roman" w:cs="Times New Roman"/>
        </w:rPr>
        <w:t xml:space="preserve"> </w:t>
      </w:r>
    </w:p>
    <w:p w14:paraId="48F859C3" w14:textId="7A985A90" w:rsidR="00002606" w:rsidRDefault="00002606" w:rsidP="007110B1">
      <w:pPr>
        <w:spacing w:after="0"/>
        <w:rPr>
          <w:rFonts w:ascii="Times New Roman" w:hAnsi="Times New Roman" w:cs="Times New Roman"/>
        </w:rPr>
      </w:pPr>
    </w:p>
    <w:p w14:paraId="41D74684" w14:textId="7F6ABEA5" w:rsidR="00002606" w:rsidRDefault="00002606" w:rsidP="007110B1">
      <w:pPr>
        <w:spacing w:after="0"/>
        <w:rPr>
          <w:rFonts w:ascii="Times New Roman" w:hAnsi="Times New Roman" w:cs="Times New Roman"/>
        </w:rPr>
      </w:pPr>
      <w:r>
        <w:rPr>
          <w:rFonts w:ascii="Times New Roman" w:hAnsi="Times New Roman" w:cs="Times New Roman"/>
        </w:rPr>
        <w:t xml:space="preserve">Shawn Herron discussed a recent board meeting held by the General Brown Day Committee. </w:t>
      </w:r>
      <w:r w:rsidR="0001494B">
        <w:rPr>
          <w:rFonts w:ascii="Times New Roman" w:hAnsi="Times New Roman" w:cs="Times New Roman"/>
        </w:rPr>
        <w:t xml:space="preserve">The Committee </w:t>
      </w:r>
      <w:r>
        <w:rPr>
          <w:rFonts w:ascii="Times New Roman" w:hAnsi="Times New Roman" w:cs="Times New Roman"/>
        </w:rPr>
        <w:t xml:space="preserve">agreed to fully support and help fund a Beautification/Garden Committee for our Village. They are currently working with the </w:t>
      </w:r>
      <w:r w:rsidR="009C0148">
        <w:rPr>
          <w:rFonts w:ascii="Times New Roman" w:hAnsi="Times New Roman" w:cs="Times New Roman"/>
        </w:rPr>
        <w:t>Town</w:t>
      </w:r>
      <w:r>
        <w:rPr>
          <w:rFonts w:ascii="Times New Roman" w:hAnsi="Times New Roman" w:cs="Times New Roman"/>
        </w:rPr>
        <w:t xml:space="preserve"> of Lyme to help</w:t>
      </w:r>
      <w:r w:rsidR="009C0148">
        <w:rPr>
          <w:rFonts w:ascii="Times New Roman" w:hAnsi="Times New Roman" w:cs="Times New Roman"/>
        </w:rPr>
        <w:t xml:space="preserve"> </w:t>
      </w:r>
      <w:r>
        <w:rPr>
          <w:rFonts w:ascii="Times New Roman" w:hAnsi="Times New Roman" w:cs="Times New Roman"/>
        </w:rPr>
        <w:t>establish ideas.</w:t>
      </w:r>
      <w:r w:rsidR="00C24402">
        <w:rPr>
          <w:rFonts w:ascii="Times New Roman" w:hAnsi="Times New Roman" w:cs="Times New Roman"/>
        </w:rPr>
        <w:t xml:space="preserve"> Mr. Herron also discussed his concerns about the recent accident that happen</w:t>
      </w:r>
      <w:r w:rsidR="0001494B">
        <w:rPr>
          <w:rFonts w:ascii="Times New Roman" w:hAnsi="Times New Roman" w:cs="Times New Roman"/>
        </w:rPr>
        <w:t>ed</w:t>
      </w:r>
      <w:r w:rsidR="00C24402">
        <w:rPr>
          <w:rFonts w:ascii="Times New Roman" w:hAnsi="Times New Roman" w:cs="Times New Roman"/>
        </w:rPr>
        <w:t xml:space="preserve"> on Main Street by the Neenah paper mill and would like to see more crosswalks throughout the Village. Jeff Cox noted how dark that area is at night and feels that lighting should be improved. Mayor Connor informed them that a letter will be sent to NYS to let them know of our concerns.</w:t>
      </w:r>
    </w:p>
    <w:p w14:paraId="591ED3C4" w14:textId="0EAEF121" w:rsidR="009C0148" w:rsidRDefault="009C0148" w:rsidP="007110B1">
      <w:pPr>
        <w:spacing w:after="0"/>
        <w:rPr>
          <w:rFonts w:ascii="Times New Roman" w:hAnsi="Times New Roman" w:cs="Times New Roman"/>
        </w:rPr>
      </w:pPr>
    </w:p>
    <w:p w14:paraId="68653A2E" w14:textId="63049390" w:rsidR="009C0148" w:rsidRDefault="009C0148" w:rsidP="007110B1">
      <w:pPr>
        <w:spacing w:after="0"/>
        <w:rPr>
          <w:rFonts w:ascii="Times New Roman" w:hAnsi="Times New Roman" w:cs="Times New Roman"/>
        </w:rPr>
      </w:pPr>
      <w:r>
        <w:rPr>
          <w:rFonts w:ascii="Times New Roman" w:hAnsi="Times New Roman" w:cs="Times New Roman"/>
        </w:rPr>
        <w:t>Clerk Klusacek informed the board that the annual Trunk or Treat event will not be hel</w:t>
      </w:r>
      <w:r w:rsidR="00C24402">
        <w:rPr>
          <w:rFonts w:ascii="Times New Roman" w:hAnsi="Times New Roman" w:cs="Times New Roman"/>
        </w:rPr>
        <w:t>d</w:t>
      </w:r>
      <w:r>
        <w:rPr>
          <w:rFonts w:ascii="Times New Roman" w:hAnsi="Times New Roman" w:cs="Times New Roman"/>
        </w:rPr>
        <w:t xml:space="preserve"> this year at the Mansion due to COVID-19 restrictions.</w:t>
      </w:r>
      <w:r w:rsidR="00C91400" w:rsidRPr="00C91400">
        <w:rPr>
          <w:rFonts w:ascii="Times New Roman" w:hAnsi="Times New Roman" w:cs="Times New Roman"/>
        </w:rPr>
        <w:t xml:space="preserve"> </w:t>
      </w:r>
      <w:r w:rsidR="00C91400">
        <w:rPr>
          <w:rFonts w:ascii="Times New Roman" w:hAnsi="Times New Roman" w:cs="Times New Roman"/>
        </w:rPr>
        <w:t>Depending on COVID-19 restrictions and guidelines, we may also have to cancel the Christmas event this year.</w:t>
      </w:r>
      <w:r w:rsidR="00C91400">
        <w:rPr>
          <w:rFonts w:ascii="Times New Roman" w:hAnsi="Times New Roman" w:cs="Times New Roman"/>
        </w:rPr>
        <w:t xml:space="preserve"> </w:t>
      </w:r>
      <w:r>
        <w:rPr>
          <w:rFonts w:ascii="Times New Roman" w:hAnsi="Times New Roman" w:cs="Times New Roman"/>
        </w:rPr>
        <w:t xml:space="preserve">She is hoping to work with the Amy Kenney Real Estate Team again next year to host </w:t>
      </w:r>
      <w:r w:rsidR="00C91400">
        <w:rPr>
          <w:rFonts w:ascii="Times New Roman" w:hAnsi="Times New Roman" w:cs="Times New Roman"/>
        </w:rPr>
        <w:t xml:space="preserve">a Halloween and Christmas </w:t>
      </w:r>
      <w:r>
        <w:rPr>
          <w:rFonts w:ascii="Times New Roman" w:hAnsi="Times New Roman" w:cs="Times New Roman"/>
        </w:rPr>
        <w:t>event</w:t>
      </w:r>
      <w:r w:rsidR="00342429">
        <w:rPr>
          <w:rFonts w:ascii="Times New Roman" w:hAnsi="Times New Roman" w:cs="Times New Roman"/>
        </w:rPr>
        <w:t xml:space="preserve">. </w:t>
      </w:r>
    </w:p>
    <w:p w14:paraId="750AD0F2" w14:textId="77777777" w:rsidR="00F0372E" w:rsidRDefault="00F0372E" w:rsidP="007110B1">
      <w:pPr>
        <w:spacing w:after="0"/>
        <w:rPr>
          <w:rFonts w:ascii="Times New Roman" w:hAnsi="Times New Roman" w:cs="Times New Roman"/>
        </w:rPr>
      </w:pPr>
    </w:p>
    <w:p w14:paraId="5B454699" w14:textId="28AA7B7E" w:rsidR="00C24402" w:rsidRDefault="00A51CAB" w:rsidP="00E3512A">
      <w:pPr>
        <w:spacing w:after="0"/>
        <w:rPr>
          <w:rFonts w:ascii="Times New Roman" w:hAnsi="Times New Roman" w:cs="Times New Roman"/>
        </w:rPr>
      </w:pPr>
      <w:r>
        <w:rPr>
          <w:rFonts w:ascii="Times New Roman" w:hAnsi="Times New Roman" w:cs="Times New Roman"/>
        </w:rPr>
        <w:t xml:space="preserve">Superintendent Pickett </w:t>
      </w:r>
      <w:r w:rsidR="009C0148">
        <w:rPr>
          <w:rFonts w:ascii="Times New Roman" w:hAnsi="Times New Roman" w:cs="Times New Roman"/>
        </w:rPr>
        <w:t xml:space="preserve">expressed his concerns about </w:t>
      </w:r>
      <w:r w:rsidR="00C21D7A">
        <w:rPr>
          <w:rFonts w:ascii="Times New Roman" w:hAnsi="Times New Roman" w:cs="Times New Roman"/>
        </w:rPr>
        <w:t>un</w:t>
      </w:r>
      <w:r w:rsidR="009C0148">
        <w:rPr>
          <w:rFonts w:ascii="Times New Roman" w:hAnsi="Times New Roman" w:cs="Times New Roman"/>
        </w:rPr>
        <w:t xml:space="preserve">-marked underground electric </w:t>
      </w:r>
      <w:r w:rsidR="00C21D7A">
        <w:rPr>
          <w:rFonts w:ascii="Times New Roman" w:hAnsi="Times New Roman" w:cs="Times New Roman"/>
        </w:rPr>
        <w:t xml:space="preserve">lines </w:t>
      </w:r>
      <w:r w:rsidR="009C0148">
        <w:rPr>
          <w:rFonts w:ascii="Times New Roman" w:hAnsi="Times New Roman" w:cs="Times New Roman"/>
        </w:rPr>
        <w:t xml:space="preserve">on private property. He is concerned that if there is a leak </w:t>
      </w:r>
      <w:r w:rsidR="00C21D7A">
        <w:rPr>
          <w:rFonts w:ascii="Times New Roman" w:hAnsi="Times New Roman" w:cs="Times New Roman"/>
        </w:rPr>
        <w:t xml:space="preserve">on </w:t>
      </w:r>
      <w:r w:rsidR="009C0148">
        <w:rPr>
          <w:rFonts w:ascii="Times New Roman" w:hAnsi="Times New Roman" w:cs="Times New Roman"/>
        </w:rPr>
        <w:t xml:space="preserve">property where digging needs to occur, and a DPW crew member hits an unmarked underground electrical line, that he or his crew members will be injured or responsible for damage.  </w:t>
      </w:r>
      <w:r w:rsidR="00BB187E">
        <w:rPr>
          <w:rFonts w:ascii="Times New Roman" w:hAnsi="Times New Roman" w:cs="Times New Roman"/>
        </w:rPr>
        <w:t xml:space="preserve">Superintendent Pickett </w:t>
      </w:r>
      <w:r w:rsidR="00C91400">
        <w:rPr>
          <w:rFonts w:ascii="Times New Roman" w:hAnsi="Times New Roman" w:cs="Times New Roman"/>
        </w:rPr>
        <w:t xml:space="preserve">voiced his concerns about </w:t>
      </w:r>
      <w:r w:rsidR="00BB187E">
        <w:rPr>
          <w:rFonts w:ascii="Times New Roman" w:hAnsi="Times New Roman" w:cs="Times New Roman"/>
        </w:rPr>
        <w:t xml:space="preserve">lateral water lines </w:t>
      </w:r>
      <w:r w:rsidR="00C91400">
        <w:rPr>
          <w:rFonts w:ascii="Times New Roman" w:hAnsi="Times New Roman" w:cs="Times New Roman"/>
        </w:rPr>
        <w:t xml:space="preserve">that run under homeowners’ driveways. He feels that these lines should be moved </w:t>
      </w:r>
      <w:r w:rsidR="00C21D7A">
        <w:rPr>
          <w:rFonts w:ascii="Times New Roman" w:hAnsi="Times New Roman" w:cs="Times New Roman"/>
        </w:rPr>
        <w:t>with the proposed water project</w:t>
      </w:r>
      <w:r w:rsidR="00C91400">
        <w:rPr>
          <w:rFonts w:ascii="Times New Roman" w:hAnsi="Times New Roman" w:cs="Times New Roman"/>
        </w:rPr>
        <w:t>.  It is costly to repair leaks when the lines run underneath a homeowner’s driveway. Superintendent</w:t>
      </w:r>
      <w:r w:rsidR="0001494B">
        <w:rPr>
          <w:rFonts w:ascii="Times New Roman" w:hAnsi="Times New Roman" w:cs="Times New Roman"/>
        </w:rPr>
        <w:t xml:space="preserve"> Pickett informed the Board that </w:t>
      </w:r>
      <w:r w:rsidR="00C24402">
        <w:rPr>
          <w:rFonts w:ascii="Times New Roman" w:hAnsi="Times New Roman" w:cs="Times New Roman"/>
        </w:rPr>
        <w:t>Brandon Loomis has completed his sewer schooling and will be taking the state test next month.</w:t>
      </w:r>
    </w:p>
    <w:p w14:paraId="380197D6" w14:textId="77777777" w:rsidR="00616519" w:rsidRDefault="00616519" w:rsidP="00E3512A">
      <w:pPr>
        <w:spacing w:after="0"/>
        <w:rPr>
          <w:rFonts w:ascii="Times New Roman" w:hAnsi="Times New Roman" w:cs="Times New Roman"/>
        </w:rPr>
      </w:pPr>
    </w:p>
    <w:p w14:paraId="27AE49D4" w14:textId="036E3278" w:rsidR="00616519" w:rsidRDefault="00616519" w:rsidP="00E3512A">
      <w:pPr>
        <w:spacing w:after="0"/>
        <w:rPr>
          <w:rFonts w:ascii="Times New Roman" w:hAnsi="Times New Roman" w:cs="Times New Roman"/>
        </w:rPr>
      </w:pPr>
      <w:r>
        <w:rPr>
          <w:rFonts w:ascii="Times New Roman" w:hAnsi="Times New Roman" w:cs="Times New Roman"/>
        </w:rPr>
        <w:t>Mayor Connor</w:t>
      </w:r>
      <w:r w:rsidR="00BB187E">
        <w:rPr>
          <w:rFonts w:ascii="Times New Roman" w:hAnsi="Times New Roman" w:cs="Times New Roman"/>
        </w:rPr>
        <w:t xml:space="preserve"> informed the board that he has spoken with Thomas Vos regarding the sewage plant violation. We have received a 1 year extension on upgrades. We must have plans for this upgrade completed by May 2021 and all upgrades must be completed by May 2023, regardless of funding or grants.</w:t>
      </w:r>
      <w:r w:rsidR="00C24402">
        <w:rPr>
          <w:rFonts w:ascii="Times New Roman" w:hAnsi="Times New Roman" w:cs="Times New Roman"/>
        </w:rPr>
        <w:t xml:space="preserve"> </w:t>
      </w:r>
      <w:r w:rsidR="00BB187E">
        <w:rPr>
          <w:rFonts w:ascii="Times New Roman" w:hAnsi="Times New Roman" w:cs="Times New Roman"/>
        </w:rPr>
        <w:t xml:space="preserve">Mayor Connor informed the board about the 3 water leaks we had in the past week on William Street, Brown </w:t>
      </w:r>
      <w:r w:rsidR="0001494B">
        <w:rPr>
          <w:rFonts w:ascii="Times New Roman" w:hAnsi="Times New Roman" w:cs="Times New Roman"/>
        </w:rPr>
        <w:t>Blvd,</w:t>
      </w:r>
      <w:r w:rsidR="00BB187E">
        <w:rPr>
          <w:rFonts w:ascii="Times New Roman" w:hAnsi="Times New Roman" w:cs="Times New Roman"/>
        </w:rPr>
        <w:t xml:space="preserve"> and Main Street. Clerk Klusacek will send thank you notes to Dexter, </w:t>
      </w:r>
      <w:r w:rsidR="00C24402">
        <w:rPr>
          <w:rFonts w:ascii="Times New Roman" w:hAnsi="Times New Roman" w:cs="Times New Roman"/>
        </w:rPr>
        <w:t>Hounsfield,</w:t>
      </w:r>
      <w:r w:rsidR="00BB187E">
        <w:rPr>
          <w:rFonts w:ascii="Times New Roman" w:hAnsi="Times New Roman" w:cs="Times New Roman"/>
        </w:rPr>
        <w:t xml:space="preserve"> and Black River for assisting us with these leaks.</w:t>
      </w:r>
      <w:r w:rsidR="00C24402">
        <w:rPr>
          <w:rFonts w:ascii="Times New Roman" w:hAnsi="Times New Roman" w:cs="Times New Roman"/>
        </w:rPr>
        <w:t xml:space="preserve"> </w:t>
      </w:r>
      <w:r w:rsidR="00BB187E">
        <w:rPr>
          <w:rFonts w:ascii="Times New Roman" w:hAnsi="Times New Roman" w:cs="Times New Roman"/>
        </w:rPr>
        <w:t xml:space="preserve">Mayor Connor presented a letter from </w:t>
      </w:r>
      <w:r>
        <w:rPr>
          <w:rFonts w:ascii="Times New Roman" w:hAnsi="Times New Roman" w:cs="Times New Roman"/>
        </w:rPr>
        <w:t xml:space="preserve">Officer Larry Jobson </w:t>
      </w:r>
      <w:r w:rsidR="00BB187E">
        <w:rPr>
          <w:rFonts w:ascii="Times New Roman" w:hAnsi="Times New Roman" w:cs="Times New Roman"/>
        </w:rPr>
        <w:t>regarding</w:t>
      </w:r>
      <w:r>
        <w:rPr>
          <w:rFonts w:ascii="Times New Roman" w:hAnsi="Times New Roman" w:cs="Times New Roman"/>
        </w:rPr>
        <w:t xml:space="preserve"> the Police Reform Policy</w:t>
      </w:r>
      <w:r w:rsidR="0013241E">
        <w:rPr>
          <w:rFonts w:ascii="Times New Roman" w:hAnsi="Times New Roman" w:cs="Times New Roman"/>
        </w:rPr>
        <w:t xml:space="preserve"> </w:t>
      </w:r>
      <w:r w:rsidR="006059C5">
        <w:rPr>
          <w:rFonts w:ascii="Times New Roman" w:hAnsi="Times New Roman" w:cs="Times New Roman"/>
        </w:rPr>
        <w:t xml:space="preserve">pursuant to the Governor’s executive order in June, </w:t>
      </w:r>
      <w:r w:rsidR="0013241E">
        <w:rPr>
          <w:rFonts w:ascii="Times New Roman" w:hAnsi="Times New Roman" w:cs="Times New Roman"/>
        </w:rPr>
        <w:t>which we must adopt by April 1, 2021.</w:t>
      </w:r>
      <w:r w:rsidR="00BB187E">
        <w:rPr>
          <w:rFonts w:ascii="Times New Roman" w:hAnsi="Times New Roman" w:cs="Times New Roman"/>
        </w:rPr>
        <w:t xml:space="preserve"> Officer Jobson has been working with the Jefferson County Police Department </w:t>
      </w:r>
      <w:r w:rsidR="00D7003B">
        <w:rPr>
          <w:rFonts w:ascii="Times New Roman" w:hAnsi="Times New Roman" w:cs="Times New Roman"/>
        </w:rPr>
        <w:t>on this policy and will be meeting sometime in February.</w:t>
      </w:r>
      <w:r w:rsidR="00342429">
        <w:rPr>
          <w:rFonts w:ascii="Times New Roman" w:hAnsi="Times New Roman" w:cs="Times New Roman"/>
        </w:rPr>
        <w:t xml:space="preserve"> Health Officer Jobson will supply us with a Pandemic OPP Form.</w:t>
      </w:r>
    </w:p>
    <w:p w14:paraId="1770D2D6" w14:textId="5E552A44" w:rsidR="009C0148" w:rsidRDefault="009C0148" w:rsidP="00E3512A">
      <w:pPr>
        <w:spacing w:after="0"/>
        <w:rPr>
          <w:rFonts w:ascii="Times New Roman" w:hAnsi="Times New Roman" w:cs="Times New Roman"/>
        </w:rPr>
      </w:pPr>
    </w:p>
    <w:p w14:paraId="17AF1C99" w14:textId="040BC23E" w:rsidR="00FC4B5C" w:rsidRDefault="009C0148" w:rsidP="00E3512A">
      <w:pPr>
        <w:spacing w:after="0"/>
        <w:rPr>
          <w:rFonts w:ascii="Times New Roman" w:hAnsi="Times New Roman" w:cs="Times New Roman"/>
        </w:rPr>
      </w:pPr>
      <w:r>
        <w:rPr>
          <w:rFonts w:ascii="Times New Roman" w:hAnsi="Times New Roman" w:cs="Times New Roman"/>
        </w:rPr>
        <w:t xml:space="preserve">A motion was made by Trustee </w:t>
      </w:r>
      <w:r w:rsidR="00D7003B">
        <w:rPr>
          <w:rFonts w:ascii="Times New Roman" w:hAnsi="Times New Roman" w:cs="Times New Roman"/>
        </w:rPr>
        <w:t>Mott</w:t>
      </w:r>
      <w:r>
        <w:rPr>
          <w:rFonts w:ascii="Times New Roman" w:hAnsi="Times New Roman" w:cs="Times New Roman"/>
        </w:rPr>
        <w:t xml:space="preserve">, seconded by Trustee </w:t>
      </w:r>
      <w:r w:rsidR="00D7003B">
        <w:rPr>
          <w:rFonts w:ascii="Times New Roman" w:hAnsi="Times New Roman" w:cs="Times New Roman"/>
        </w:rPr>
        <w:t>Walrath</w:t>
      </w:r>
      <w:r>
        <w:rPr>
          <w:rFonts w:ascii="Times New Roman" w:hAnsi="Times New Roman" w:cs="Times New Roman"/>
        </w:rPr>
        <w:t xml:space="preserve"> to </w:t>
      </w:r>
      <w:r w:rsidR="00D7003B" w:rsidRPr="00D7003B">
        <w:rPr>
          <w:rFonts w:ascii="Times New Roman" w:hAnsi="Times New Roman" w:cs="Times New Roman"/>
        </w:rPr>
        <w:t>approv</w:t>
      </w:r>
      <w:r w:rsidR="00342429">
        <w:rPr>
          <w:rFonts w:ascii="Times New Roman" w:hAnsi="Times New Roman" w:cs="Times New Roman"/>
        </w:rPr>
        <w:t>e</w:t>
      </w:r>
      <w:r>
        <w:rPr>
          <w:rFonts w:ascii="Times New Roman" w:hAnsi="Times New Roman" w:cs="Times New Roman"/>
        </w:rPr>
        <w:t xml:space="preserve"> the Village of Brownville </w:t>
      </w:r>
      <w:r w:rsidR="00D7003B">
        <w:rPr>
          <w:rFonts w:ascii="Times New Roman" w:hAnsi="Times New Roman" w:cs="Times New Roman"/>
        </w:rPr>
        <w:t xml:space="preserve">outside user agreement. </w:t>
      </w:r>
      <w:r w:rsidR="00342429">
        <w:rPr>
          <w:rFonts w:ascii="Times New Roman" w:hAnsi="Times New Roman" w:cs="Times New Roman"/>
        </w:rPr>
        <w:t>All were in favor,</w:t>
      </w:r>
      <w:r>
        <w:rPr>
          <w:rFonts w:ascii="Times New Roman" w:hAnsi="Times New Roman" w:cs="Times New Roman"/>
        </w:rPr>
        <w:t xml:space="preserve"> carried</w:t>
      </w:r>
      <w:r w:rsidR="00342429">
        <w:rPr>
          <w:rFonts w:ascii="Times New Roman" w:hAnsi="Times New Roman" w:cs="Times New Roman"/>
        </w:rPr>
        <w:t>.</w:t>
      </w:r>
    </w:p>
    <w:p w14:paraId="7742F759" w14:textId="77777777" w:rsidR="00C24402" w:rsidRDefault="00C24402" w:rsidP="00E3512A">
      <w:pPr>
        <w:spacing w:after="0"/>
        <w:rPr>
          <w:rFonts w:ascii="Times New Roman" w:hAnsi="Times New Roman" w:cs="Times New Roman"/>
        </w:rPr>
      </w:pPr>
    </w:p>
    <w:p w14:paraId="6254FC59" w14:textId="135CD075" w:rsidR="0065532B" w:rsidRDefault="00D65FFD" w:rsidP="00E3512A">
      <w:pPr>
        <w:spacing w:after="0"/>
        <w:rPr>
          <w:rFonts w:ascii="Times New Roman" w:hAnsi="Times New Roman" w:cs="Times New Roman"/>
        </w:rPr>
      </w:pPr>
      <w:r>
        <w:rPr>
          <w:rFonts w:ascii="Times New Roman" w:hAnsi="Times New Roman" w:cs="Times New Roman"/>
        </w:rPr>
        <w:t xml:space="preserve">A motion was made by </w:t>
      </w:r>
      <w:r w:rsidR="00A17338">
        <w:rPr>
          <w:rFonts w:ascii="Times New Roman" w:hAnsi="Times New Roman" w:cs="Times New Roman"/>
        </w:rPr>
        <w:t xml:space="preserve">Trustee </w:t>
      </w:r>
      <w:r w:rsidR="00D7003B">
        <w:rPr>
          <w:rFonts w:ascii="Times New Roman" w:hAnsi="Times New Roman" w:cs="Times New Roman"/>
        </w:rPr>
        <w:t>Walrath</w:t>
      </w:r>
      <w:r w:rsidR="00255E88">
        <w:rPr>
          <w:rFonts w:ascii="Times New Roman" w:hAnsi="Times New Roman" w:cs="Times New Roman"/>
        </w:rPr>
        <w:t xml:space="preserve"> </w:t>
      </w:r>
      <w:r>
        <w:rPr>
          <w:rFonts w:ascii="Times New Roman" w:hAnsi="Times New Roman" w:cs="Times New Roman"/>
        </w:rPr>
        <w:t xml:space="preserve">and seconded by Trustee </w:t>
      </w:r>
      <w:r w:rsidR="00D7003B">
        <w:rPr>
          <w:rFonts w:ascii="Times New Roman" w:hAnsi="Times New Roman" w:cs="Times New Roman"/>
        </w:rPr>
        <w:t>Goutremout</w:t>
      </w:r>
      <w:r w:rsidR="007E0E42">
        <w:rPr>
          <w:rFonts w:ascii="Times New Roman" w:hAnsi="Times New Roman" w:cs="Times New Roman"/>
        </w:rPr>
        <w:t xml:space="preserve"> </w:t>
      </w:r>
      <w:r>
        <w:rPr>
          <w:rFonts w:ascii="Times New Roman" w:hAnsi="Times New Roman" w:cs="Times New Roman"/>
        </w:rPr>
        <w:t>to</w:t>
      </w:r>
      <w:r w:rsidR="00FF48C4">
        <w:rPr>
          <w:rFonts w:ascii="Times New Roman" w:hAnsi="Times New Roman" w:cs="Times New Roman"/>
        </w:rPr>
        <w:t xml:space="preserve"> pay the audited bills abstract #</w:t>
      </w:r>
      <w:r w:rsidR="007E6242">
        <w:rPr>
          <w:rFonts w:ascii="Times New Roman" w:hAnsi="Times New Roman" w:cs="Times New Roman"/>
        </w:rPr>
        <w:t>10</w:t>
      </w:r>
      <w:r w:rsidR="00FF48C4">
        <w:rPr>
          <w:rFonts w:ascii="Times New Roman" w:hAnsi="Times New Roman" w:cs="Times New Roman"/>
        </w:rPr>
        <w:t>A - $</w:t>
      </w:r>
      <w:r w:rsidR="007E6242">
        <w:rPr>
          <w:rFonts w:ascii="Times New Roman" w:hAnsi="Times New Roman" w:cs="Times New Roman"/>
        </w:rPr>
        <w:t>11,466.80</w:t>
      </w:r>
      <w:r w:rsidR="00FF48C4">
        <w:rPr>
          <w:rFonts w:ascii="Times New Roman" w:hAnsi="Times New Roman" w:cs="Times New Roman"/>
        </w:rPr>
        <w:t xml:space="preserve"> and #</w:t>
      </w:r>
      <w:r w:rsidR="007E6242">
        <w:rPr>
          <w:rFonts w:ascii="Times New Roman" w:hAnsi="Times New Roman" w:cs="Times New Roman"/>
        </w:rPr>
        <w:t>10</w:t>
      </w:r>
      <w:r w:rsidR="00FF48C4">
        <w:rPr>
          <w:rFonts w:ascii="Times New Roman" w:hAnsi="Times New Roman" w:cs="Times New Roman"/>
        </w:rPr>
        <w:t>B</w:t>
      </w:r>
      <w:r w:rsidR="00A17338">
        <w:rPr>
          <w:rFonts w:ascii="Times New Roman" w:hAnsi="Times New Roman" w:cs="Times New Roman"/>
        </w:rPr>
        <w:t xml:space="preserve"> - </w:t>
      </w:r>
      <w:r w:rsidR="00FF48C4">
        <w:rPr>
          <w:rFonts w:ascii="Times New Roman" w:hAnsi="Times New Roman" w:cs="Times New Roman"/>
        </w:rPr>
        <w:t>$</w:t>
      </w:r>
      <w:r w:rsidR="007E6242">
        <w:rPr>
          <w:rFonts w:ascii="Times New Roman" w:hAnsi="Times New Roman" w:cs="Times New Roman"/>
        </w:rPr>
        <w:t>30,783.05</w:t>
      </w:r>
      <w:r>
        <w:rPr>
          <w:rFonts w:ascii="Times New Roman" w:hAnsi="Times New Roman" w:cs="Times New Roman"/>
        </w:rPr>
        <w:t xml:space="preserve"> </w:t>
      </w:r>
      <w:r w:rsidR="00C23C52">
        <w:rPr>
          <w:rFonts w:ascii="Times New Roman" w:hAnsi="Times New Roman" w:cs="Times New Roman"/>
        </w:rPr>
        <w:t xml:space="preserve">and to </w:t>
      </w:r>
      <w:r>
        <w:rPr>
          <w:rFonts w:ascii="Times New Roman" w:hAnsi="Times New Roman" w:cs="Times New Roman"/>
        </w:rPr>
        <w:t xml:space="preserve">adjourn at </w:t>
      </w:r>
      <w:r w:rsidR="006C77B5">
        <w:rPr>
          <w:rFonts w:ascii="Times New Roman" w:hAnsi="Times New Roman" w:cs="Times New Roman"/>
        </w:rPr>
        <w:t>7:</w:t>
      </w:r>
      <w:r w:rsidR="00D7003B">
        <w:rPr>
          <w:rFonts w:ascii="Times New Roman" w:hAnsi="Times New Roman" w:cs="Times New Roman"/>
        </w:rPr>
        <w:t>3</w:t>
      </w:r>
      <w:r w:rsidR="009E5E99">
        <w:rPr>
          <w:rFonts w:ascii="Times New Roman" w:hAnsi="Times New Roman" w:cs="Times New Roman"/>
        </w:rPr>
        <w:t>0</w:t>
      </w:r>
      <w:r w:rsidR="00D57197">
        <w:rPr>
          <w:rFonts w:ascii="Times New Roman" w:hAnsi="Times New Roman" w:cs="Times New Roman"/>
        </w:rPr>
        <w:t xml:space="preserve">. </w:t>
      </w:r>
      <w:r>
        <w:rPr>
          <w:rFonts w:ascii="Times New Roman" w:hAnsi="Times New Roman" w:cs="Times New Roman"/>
        </w:rPr>
        <w:t xml:space="preserve"> </w:t>
      </w:r>
    </w:p>
    <w:p w14:paraId="77A78C1F" w14:textId="71B77C97" w:rsidR="00B36FDA" w:rsidRDefault="00B36FDA" w:rsidP="00E3512A">
      <w:pPr>
        <w:spacing w:after="0"/>
        <w:rPr>
          <w:rFonts w:ascii="Times New Roman" w:hAnsi="Times New Roman" w:cs="Times New Roman"/>
        </w:rPr>
      </w:pPr>
    </w:p>
    <w:p w14:paraId="2733AC76" w14:textId="046BEB3C" w:rsidR="00B36FDA" w:rsidRDefault="00B36FDA" w:rsidP="00E3512A">
      <w:pPr>
        <w:spacing w:after="0"/>
        <w:rPr>
          <w:rFonts w:ascii="Times New Roman" w:hAnsi="Times New Roman" w:cs="Times New Roman"/>
        </w:rPr>
      </w:pPr>
    </w:p>
    <w:p w14:paraId="3B2C1166" w14:textId="77777777" w:rsidR="00B36FDA" w:rsidRDefault="00B36FDA" w:rsidP="00E3512A">
      <w:pPr>
        <w:spacing w:after="0"/>
        <w:rPr>
          <w:rFonts w:ascii="Times New Roman" w:hAnsi="Times New Roman" w:cs="Times New Roman"/>
        </w:rPr>
      </w:pPr>
    </w:p>
    <w:p w14:paraId="31DFA03F" w14:textId="77777777" w:rsidR="00317E4B" w:rsidRDefault="00317E4B" w:rsidP="00E3512A">
      <w:pPr>
        <w:spacing w:after="0"/>
        <w:rPr>
          <w:rFonts w:ascii="Times New Roman" w:hAnsi="Times New Roman" w:cs="Times New Roman"/>
        </w:rPr>
      </w:pPr>
      <w:r>
        <w:rPr>
          <w:rFonts w:ascii="Times New Roman" w:hAnsi="Times New Roman" w:cs="Times New Roman"/>
        </w:rPr>
        <w:t>Respectfully submitted,</w:t>
      </w:r>
    </w:p>
    <w:p w14:paraId="6B135E96" w14:textId="77777777" w:rsidR="00317E4B" w:rsidRDefault="00317E4B" w:rsidP="00E3512A">
      <w:pPr>
        <w:spacing w:after="0"/>
        <w:rPr>
          <w:rFonts w:ascii="Times New Roman" w:hAnsi="Times New Roman" w:cs="Times New Roman"/>
        </w:rPr>
      </w:pPr>
    </w:p>
    <w:p w14:paraId="61208831" w14:textId="77777777" w:rsidR="00317E4B" w:rsidRDefault="00317E4B" w:rsidP="00E3512A">
      <w:pPr>
        <w:spacing w:after="0"/>
        <w:rPr>
          <w:rFonts w:ascii="Times New Roman" w:hAnsi="Times New Roman" w:cs="Times New Roman"/>
        </w:rPr>
      </w:pPr>
    </w:p>
    <w:p w14:paraId="014CEC37" w14:textId="77777777" w:rsidR="00327BE2" w:rsidRDefault="00327BE2" w:rsidP="00E3512A">
      <w:pPr>
        <w:spacing w:after="0"/>
        <w:rPr>
          <w:rFonts w:ascii="Times New Roman" w:hAnsi="Times New Roman" w:cs="Times New Roman"/>
        </w:rPr>
      </w:pPr>
    </w:p>
    <w:p w14:paraId="31F2E063" w14:textId="732F86A2" w:rsidR="00317E4B" w:rsidRDefault="00D7003B" w:rsidP="00E3512A">
      <w:pPr>
        <w:spacing w:after="0"/>
        <w:rPr>
          <w:rFonts w:ascii="Times New Roman" w:hAnsi="Times New Roman" w:cs="Times New Roman"/>
        </w:rPr>
      </w:pPr>
      <w:r>
        <w:rPr>
          <w:rFonts w:ascii="Times New Roman" w:hAnsi="Times New Roman" w:cs="Times New Roman"/>
        </w:rPr>
        <w:t>Amber Klusacek</w:t>
      </w:r>
    </w:p>
    <w:p w14:paraId="5D2E6827" w14:textId="7AA47D03" w:rsidR="003C6485" w:rsidRPr="00D7003B" w:rsidRDefault="00C21D7A" w:rsidP="00E3512A">
      <w:pPr>
        <w:spacing w:after="0"/>
        <w:rPr>
          <w:rFonts w:ascii="Times New Roman" w:hAnsi="Times New Roman" w:cs="Times New Roman"/>
        </w:rPr>
      </w:pPr>
      <w:r>
        <w:rPr>
          <w:rFonts w:ascii="Times New Roman" w:hAnsi="Times New Roman" w:cs="Times New Roman"/>
        </w:rPr>
        <w:t xml:space="preserve">Deputy </w:t>
      </w:r>
      <w:r w:rsidR="00317E4B">
        <w:rPr>
          <w:rFonts w:ascii="Times New Roman" w:hAnsi="Times New Roman" w:cs="Times New Roman"/>
        </w:rPr>
        <w:t>Clerk</w:t>
      </w:r>
    </w:p>
    <w:sectPr w:rsidR="003C6485" w:rsidRPr="00D7003B" w:rsidSect="0085729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96"/>
    <w:rsid w:val="00002606"/>
    <w:rsid w:val="0001494B"/>
    <w:rsid w:val="00016675"/>
    <w:rsid w:val="0004563E"/>
    <w:rsid w:val="00045EAF"/>
    <w:rsid w:val="00084B99"/>
    <w:rsid w:val="00090383"/>
    <w:rsid w:val="000930EF"/>
    <w:rsid w:val="000B4870"/>
    <w:rsid w:val="000C62B7"/>
    <w:rsid w:val="000D4CBC"/>
    <w:rsid w:val="001001CC"/>
    <w:rsid w:val="00123262"/>
    <w:rsid w:val="0013241E"/>
    <w:rsid w:val="0013614E"/>
    <w:rsid w:val="00144D6D"/>
    <w:rsid w:val="001A1D75"/>
    <w:rsid w:val="001B32DD"/>
    <w:rsid w:val="001D3F69"/>
    <w:rsid w:val="001E5779"/>
    <w:rsid w:val="001F35A5"/>
    <w:rsid w:val="001F6D4B"/>
    <w:rsid w:val="00210F1C"/>
    <w:rsid w:val="00216622"/>
    <w:rsid w:val="0024057D"/>
    <w:rsid w:val="00255E88"/>
    <w:rsid w:val="00260A19"/>
    <w:rsid w:val="0028301C"/>
    <w:rsid w:val="00292C53"/>
    <w:rsid w:val="002B1AFF"/>
    <w:rsid w:val="002D054C"/>
    <w:rsid w:val="00317E4B"/>
    <w:rsid w:val="00322F35"/>
    <w:rsid w:val="0032778C"/>
    <w:rsid w:val="00327BE2"/>
    <w:rsid w:val="003371D7"/>
    <w:rsid w:val="00342429"/>
    <w:rsid w:val="00343EE4"/>
    <w:rsid w:val="003B5FFD"/>
    <w:rsid w:val="003C6485"/>
    <w:rsid w:val="00410391"/>
    <w:rsid w:val="00410696"/>
    <w:rsid w:val="0041355A"/>
    <w:rsid w:val="0043136A"/>
    <w:rsid w:val="004335D8"/>
    <w:rsid w:val="00446559"/>
    <w:rsid w:val="00453F07"/>
    <w:rsid w:val="00462BD0"/>
    <w:rsid w:val="00473732"/>
    <w:rsid w:val="004828AF"/>
    <w:rsid w:val="004D132F"/>
    <w:rsid w:val="004F63AD"/>
    <w:rsid w:val="00503465"/>
    <w:rsid w:val="00512793"/>
    <w:rsid w:val="00514855"/>
    <w:rsid w:val="00525713"/>
    <w:rsid w:val="00573280"/>
    <w:rsid w:val="00576D07"/>
    <w:rsid w:val="00597019"/>
    <w:rsid w:val="005D08A3"/>
    <w:rsid w:val="005D243E"/>
    <w:rsid w:val="005D383B"/>
    <w:rsid w:val="005E3E0C"/>
    <w:rsid w:val="005E48C7"/>
    <w:rsid w:val="005F3D28"/>
    <w:rsid w:val="005F6C4B"/>
    <w:rsid w:val="00601742"/>
    <w:rsid w:val="006059C5"/>
    <w:rsid w:val="00611A4A"/>
    <w:rsid w:val="00616519"/>
    <w:rsid w:val="0065532B"/>
    <w:rsid w:val="00674B80"/>
    <w:rsid w:val="006C77B5"/>
    <w:rsid w:val="006E1E07"/>
    <w:rsid w:val="00707034"/>
    <w:rsid w:val="007110B1"/>
    <w:rsid w:val="00713EB9"/>
    <w:rsid w:val="007261F4"/>
    <w:rsid w:val="00732396"/>
    <w:rsid w:val="0074631B"/>
    <w:rsid w:val="00775CCB"/>
    <w:rsid w:val="007767AE"/>
    <w:rsid w:val="00781B61"/>
    <w:rsid w:val="0079184D"/>
    <w:rsid w:val="007A7421"/>
    <w:rsid w:val="007D6706"/>
    <w:rsid w:val="007E0E42"/>
    <w:rsid w:val="007E59A9"/>
    <w:rsid w:val="007E6242"/>
    <w:rsid w:val="00835EF2"/>
    <w:rsid w:val="0085729C"/>
    <w:rsid w:val="00861747"/>
    <w:rsid w:val="008C3F62"/>
    <w:rsid w:val="008E2A15"/>
    <w:rsid w:val="009033C3"/>
    <w:rsid w:val="00907353"/>
    <w:rsid w:val="00912268"/>
    <w:rsid w:val="00920D71"/>
    <w:rsid w:val="009213D3"/>
    <w:rsid w:val="00951657"/>
    <w:rsid w:val="009567AD"/>
    <w:rsid w:val="009C0148"/>
    <w:rsid w:val="009E4A68"/>
    <w:rsid w:val="009E5E99"/>
    <w:rsid w:val="009E7CA7"/>
    <w:rsid w:val="009F2D35"/>
    <w:rsid w:val="00A17338"/>
    <w:rsid w:val="00A334B7"/>
    <w:rsid w:val="00A45203"/>
    <w:rsid w:val="00A51CAB"/>
    <w:rsid w:val="00A56BBE"/>
    <w:rsid w:val="00A979A2"/>
    <w:rsid w:val="00AD4B6D"/>
    <w:rsid w:val="00AE70A4"/>
    <w:rsid w:val="00AF370E"/>
    <w:rsid w:val="00B27AB6"/>
    <w:rsid w:val="00B325F8"/>
    <w:rsid w:val="00B36FDA"/>
    <w:rsid w:val="00B71B03"/>
    <w:rsid w:val="00B77B28"/>
    <w:rsid w:val="00B92EAA"/>
    <w:rsid w:val="00BB187E"/>
    <w:rsid w:val="00BB3452"/>
    <w:rsid w:val="00BC086C"/>
    <w:rsid w:val="00BF0FAD"/>
    <w:rsid w:val="00BF67D3"/>
    <w:rsid w:val="00C12E46"/>
    <w:rsid w:val="00C21D7A"/>
    <w:rsid w:val="00C23C52"/>
    <w:rsid w:val="00C24402"/>
    <w:rsid w:val="00C5404B"/>
    <w:rsid w:val="00C677A4"/>
    <w:rsid w:val="00C91400"/>
    <w:rsid w:val="00CB2725"/>
    <w:rsid w:val="00CD48EC"/>
    <w:rsid w:val="00CE1C2D"/>
    <w:rsid w:val="00CF0957"/>
    <w:rsid w:val="00D03967"/>
    <w:rsid w:val="00D2003A"/>
    <w:rsid w:val="00D318B3"/>
    <w:rsid w:val="00D431E5"/>
    <w:rsid w:val="00D5328A"/>
    <w:rsid w:val="00D56D4D"/>
    <w:rsid w:val="00D57197"/>
    <w:rsid w:val="00D65FFD"/>
    <w:rsid w:val="00D7003B"/>
    <w:rsid w:val="00D91622"/>
    <w:rsid w:val="00DB0A89"/>
    <w:rsid w:val="00DE1414"/>
    <w:rsid w:val="00DE3AA6"/>
    <w:rsid w:val="00E22A34"/>
    <w:rsid w:val="00E3512A"/>
    <w:rsid w:val="00E41120"/>
    <w:rsid w:val="00E474D0"/>
    <w:rsid w:val="00E50150"/>
    <w:rsid w:val="00E655E3"/>
    <w:rsid w:val="00E71435"/>
    <w:rsid w:val="00E950F5"/>
    <w:rsid w:val="00EC2D7C"/>
    <w:rsid w:val="00ED5B3D"/>
    <w:rsid w:val="00F0372E"/>
    <w:rsid w:val="00F050BC"/>
    <w:rsid w:val="00F105B4"/>
    <w:rsid w:val="00F121A9"/>
    <w:rsid w:val="00F165FF"/>
    <w:rsid w:val="00F21EC0"/>
    <w:rsid w:val="00F60416"/>
    <w:rsid w:val="00F6041C"/>
    <w:rsid w:val="00FC4B5C"/>
    <w:rsid w:val="00FC7554"/>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4C22"/>
  <w15:chartTrackingRefBased/>
  <w15:docId w15:val="{C9C8451D-64D3-4DC7-8113-DA2D5E2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7377-DF13-4FAF-B9F1-BC9B8A54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5</cp:revision>
  <cp:lastPrinted>2020-10-20T14:40:00Z</cp:lastPrinted>
  <dcterms:created xsi:type="dcterms:W3CDTF">2020-10-14T17:42:00Z</dcterms:created>
  <dcterms:modified xsi:type="dcterms:W3CDTF">2020-10-20T14:40:00Z</dcterms:modified>
</cp:coreProperties>
</file>